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58F2C" w14:textId="517846BB" w:rsidR="001938EE" w:rsidRPr="00774B5B" w:rsidRDefault="00A558D0" w:rsidP="00A37491">
      <w:pPr>
        <w:spacing w:before="81"/>
        <w:rPr>
          <w:rFonts w:cstheme="minorHAnsi"/>
          <w:b/>
          <w:color w:val="006FC0"/>
          <w:spacing w:val="-1"/>
          <w:sz w:val="24"/>
          <w:szCs w:val="24"/>
        </w:rPr>
      </w:pPr>
      <w:r w:rsidRPr="00774B5B">
        <w:rPr>
          <w:rFonts w:cstheme="minorHAnsi"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FD58FC3" wp14:editId="1A9588E8">
            <wp:simplePos x="0" y="0"/>
            <wp:positionH relativeFrom="margin">
              <wp:align>left</wp:align>
            </wp:positionH>
            <wp:positionV relativeFrom="paragraph">
              <wp:posOffset>32657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91" w:rsidRPr="00774B5B">
        <w:rPr>
          <w:rFonts w:cstheme="minorHAnsi"/>
          <w:b/>
          <w:color w:val="4F81BD" w:themeColor="accent1"/>
          <w:sz w:val="24"/>
          <w:szCs w:val="24"/>
        </w:rPr>
        <w:t xml:space="preserve">                                   </w:t>
      </w:r>
      <w:r w:rsidR="002F5A56" w:rsidRPr="00774B5B">
        <w:rPr>
          <w:rFonts w:cstheme="minorHAnsi"/>
          <w:b/>
          <w:color w:val="4F81BD" w:themeColor="accent1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4F81BD" w:themeColor="accent1"/>
          <w:sz w:val="24"/>
          <w:szCs w:val="24"/>
        </w:rPr>
        <w:t>NHS</w:t>
      </w:r>
      <w:r w:rsidR="00E55524" w:rsidRPr="00774B5B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Education</w:t>
      </w:r>
      <w:r w:rsidR="00E55524" w:rsidRPr="00774B5B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for</w:t>
      </w:r>
      <w:r w:rsidR="00E55524" w:rsidRPr="00774B5B">
        <w:rPr>
          <w:rFonts w:cstheme="minorHAnsi"/>
          <w:b/>
          <w:color w:val="006FC0"/>
          <w:spacing w:val="-7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Scotland</w:t>
      </w:r>
    </w:p>
    <w:p w14:paraId="64C20C55" w14:textId="77777777" w:rsidR="008005DE" w:rsidRPr="00543CD2" w:rsidRDefault="008005DE">
      <w:pPr>
        <w:spacing w:before="81"/>
        <w:ind w:left="2140"/>
        <w:rPr>
          <w:rFonts w:eastAsia="Calibri" w:cstheme="minorHAnsi"/>
        </w:rPr>
      </w:pPr>
    </w:p>
    <w:p w14:paraId="7473F609" w14:textId="77777777" w:rsidR="00B053F4" w:rsidRDefault="00AE2E1D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43CD2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                                           </w:t>
      </w:r>
    </w:p>
    <w:p w14:paraId="2352B004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5ACA8A3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40632FCF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53247867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6456482C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A744D95" w14:textId="0FBD393F" w:rsidR="00B55E90" w:rsidRPr="00774B5B" w:rsidRDefault="00B053F4" w:rsidP="00D509E5">
      <w:pPr>
        <w:pStyle w:val="Default"/>
        <w:rPr>
          <w:rFonts w:asciiTheme="minorHAnsi" w:hAnsiTheme="minorHAnsi" w:cstheme="minorHAnsi"/>
          <w:b/>
          <w:bCs/>
        </w:rPr>
      </w:pPr>
      <w:r w:rsidRPr="00774B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Transcript of</w:t>
      </w:r>
      <w:r w:rsidR="00DF5A86" w:rsidRPr="00774B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</w:t>
      </w:r>
      <w:r w:rsidR="00547D54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‘</w:t>
      </w:r>
      <w:r w:rsidR="00547D54" w:rsidRPr="00547D54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Singing for Happiness</w:t>
      </w:r>
      <w:r w:rsidR="00547D54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’ </w:t>
      </w:r>
      <w:r w:rsidR="00383F3C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conference </w:t>
      </w:r>
      <w:r w:rsidR="00892714">
        <w:rPr>
          <w:rFonts w:asciiTheme="minorHAnsi" w:hAnsiTheme="minorHAnsi" w:cstheme="minorHAnsi"/>
          <w:b/>
          <w:bCs/>
          <w:color w:val="4F81BD" w:themeColor="accent1"/>
          <w:shd w:val="clear" w:color="auto" w:fill="FFFFFF"/>
        </w:rPr>
        <w:t>film clip recording</w:t>
      </w:r>
    </w:p>
    <w:p w14:paraId="687B03A1" w14:textId="77777777" w:rsidR="00F714DD" w:rsidRPr="00543CD2" w:rsidRDefault="00F714DD" w:rsidP="00F714DD">
      <w:pPr>
        <w:rPr>
          <w:rFonts w:cstheme="minorHAnsi"/>
          <w:spacing w:val="-1"/>
        </w:rPr>
      </w:pPr>
    </w:p>
    <w:p w14:paraId="77A26B9D" w14:textId="5B435BEC" w:rsidR="00D509E5" w:rsidRPr="00543CD2" w:rsidRDefault="00D509E5" w:rsidP="00582BEC">
      <w:pPr>
        <w:rPr>
          <w:rFonts w:cstheme="minorHAnsi"/>
        </w:rPr>
      </w:pPr>
    </w:p>
    <w:p w14:paraId="0D4E86A9" w14:textId="1AC6D1BA" w:rsidR="003051A2" w:rsidRDefault="002959AA" w:rsidP="00C207C4">
      <w:pPr>
        <w:rPr>
          <w:rFonts w:cstheme="minorHAnsi"/>
        </w:rPr>
      </w:pPr>
      <w:r w:rsidRPr="00543CD2">
        <w:rPr>
          <w:rFonts w:cstheme="minorHAnsi"/>
          <w:b/>
          <w:bCs/>
        </w:rPr>
        <w:t>Speaker</w:t>
      </w:r>
      <w:r w:rsidR="00802384">
        <w:rPr>
          <w:rFonts w:cstheme="minorHAnsi"/>
          <w:b/>
          <w:bCs/>
        </w:rPr>
        <w:t>s</w:t>
      </w:r>
      <w:r w:rsidRPr="00543CD2">
        <w:rPr>
          <w:rFonts w:cstheme="minorHAnsi"/>
        </w:rPr>
        <w:t>:</w:t>
      </w:r>
      <w:r w:rsidR="00792596">
        <w:rPr>
          <w:rFonts w:cstheme="minorHAnsi"/>
        </w:rPr>
        <w:t xml:space="preserve"> </w:t>
      </w:r>
      <w:r w:rsidR="00802384" w:rsidRPr="00802384">
        <w:rPr>
          <w:rFonts w:cstheme="minorHAnsi"/>
        </w:rPr>
        <w:t>Samir Savant</w:t>
      </w:r>
      <w:r w:rsidR="002B281C">
        <w:rPr>
          <w:rFonts w:cstheme="minorHAnsi"/>
        </w:rPr>
        <w:t xml:space="preserve">, </w:t>
      </w:r>
      <w:r w:rsidR="00802384" w:rsidRPr="00802384">
        <w:rPr>
          <w:rFonts w:cstheme="minorHAnsi"/>
        </w:rPr>
        <w:t>Chief Executive</w:t>
      </w:r>
      <w:r w:rsidR="00802384">
        <w:rPr>
          <w:rFonts w:cstheme="minorHAnsi"/>
        </w:rPr>
        <w:t xml:space="preserve">, </w:t>
      </w:r>
      <w:r w:rsidR="00802384" w:rsidRPr="00802384">
        <w:rPr>
          <w:rFonts w:cstheme="minorHAnsi"/>
        </w:rPr>
        <w:t>St George's Bristo</w:t>
      </w:r>
      <w:r w:rsidR="00802384">
        <w:rPr>
          <w:rFonts w:cstheme="minorHAnsi"/>
        </w:rPr>
        <w:t>l (SS)</w:t>
      </w:r>
    </w:p>
    <w:p w14:paraId="272964C8" w14:textId="3AB2063B" w:rsidR="00802384" w:rsidRDefault="00802384" w:rsidP="00C207C4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r w:rsidRPr="00802384">
        <w:rPr>
          <w:rFonts w:cstheme="minorHAnsi"/>
        </w:rPr>
        <w:t>Kat Branch</w:t>
      </w:r>
      <w:r>
        <w:rPr>
          <w:rFonts w:cstheme="minorHAnsi"/>
        </w:rPr>
        <w:t>,</w:t>
      </w:r>
      <w:r w:rsidRPr="00802384">
        <w:rPr>
          <w:rFonts w:cstheme="minorHAnsi"/>
        </w:rPr>
        <w:t xml:space="preserve"> Head of Centre for Music</w:t>
      </w:r>
      <w:r>
        <w:rPr>
          <w:rFonts w:cstheme="minorHAnsi"/>
        </w:rPr>
        <w:t xml:space="preserve">, </w:t>
      </w:r>
      <w:r w:rsidRPr="00802384">
        <w:rPr>
          <w:rFonts w:cstheme="minorHAnsi"/>
        </w:rPr>
        <w:t>U</w:t>
      </w:r>
      <w:r>
        <w:rPr>
          <w:rFonts w:cstheme="minorHAnsi"/>
        </w:rPr>
        <w:t xml:space="preserve">niversity of </w:t>
      </w:r>
      <w:r w:rsidRPr="00802384">
        <w:rPr>
          <w:rFonts w:cstheme="minorHAnsi"/>
        </w:rPr>
        <w:t>W</w:t>
      </w:r>
      <w:r>
        <w:rPr>
          <w:rFonts w:cstheme="minorHAnsi"/>
        </w:rPr>
        <w:t>est of England</w:t>
      </w:r>
      <w:r w:rsidRPr="00802384">
        <w:rPr>
          <w:rFonts w:cstheme="minorHAnsi"/>
        </w:rPr>
        <w:t xml:space="preserve"> Bristo</w:t>
      </w:r>
      <w:r>
        <w:rPr>
          <w:rFonts w:cstheme="minorHAnsi"/>
        </w:rPr>
        <w:t>l (KB)</w:t>
      </w:r>
    </w:p>
    <w:p w14:paraId="176B314B" w14:textId="77777777" w:rsidR="00802384" w:rsidRDefault="00802384" w:rsidP="00802384">
      <w:pPr>
        <w:rPr>
          <w:rFonts w:cstheme="minorHAnsi"/>
        </w:rPr>
      </w:pPr>
    </w:p>
    <w:p w14:paraId="6907D166" w14:textId="1C5423EF" w:rsidR="00802384" w:rsidRPr="00547D54" w:rsidRDefault="00802384" w:rsidP="00802384">
      <w:pPr>
        <w:rPr>
          <w:rFonts w:cstheme="minorHAnsi"/>
        </w:rPr>
      </w:pPr>
      <w:r w:rsidRPr="00547D54">
        <w:rPr>
          <w:rFonts w:cstheme="minorHAnsi"/>
          <w:b/>
          <w:bCs/>
        </w:rPr>
        <w:t xml:space="preserve">SS: </w:t>
      </w:r>
      <w:r w:rsidRPr="00547D54">
        <w:rPr>
          <w:rFonts w:cstheme="minorHAnsi"/>
        </w:rPr>
        <w:t>Hello, I'm Samir Savant.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 xml:space="preserve">I'm the Chief </w:t>
      </w:r>
      <w:r w:rsidR="00244487" w:rsidRPr="00547D54">
        <w:rPr>
          <w:rFonts w:cstheme="minorHAnsi"/>
        </w:rPr>
        <w:t>E</w:t>
      </w:r>
      <w:r w:rsidRPr="00547D54">
        <w:rPr>
          <w:rFonts w:cstheme="minorHAnsi"/>
        </w:rPr>
        <w:t>xecutive of St</w:t>
      </w:r>
      <w:r w:rsidR="00547D54">
        <w:rPr>
          <w:rFonts w:cstheme="minorHAnsi"/>
        </w:rPr>
        <w:t xml:space="preserve"> </w:t>
      </w:r>
      <w:r w:rsidRPr="00547D54">
        <w:rPr>
          <w:rFonts w:cstheme="minorHAnsi"/>
        </w:rPr>
        <w:t>George's Bristol, a beautiful concert hall in the heart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of Bristol and Kat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and I are talking to you from backstage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here at St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George's.</w:t>
      </w:r>
    </w:p>
    <w:p w14:paraId="6BF92B17" w14:textId="77777777" w:rsidR="00802384" w:rsidRPr="00547D54" w:rsidRDefault="00802384" w:rsidP="00802384">
      <w:pPr>
        <w:rPr>
          <w:rFonts w:cstheme="minorHAnsi"/>
        </w:rPr>
      </w:pPr>
    </w:p>
    <w:p w14:paraId="37C2C3C2" w14:textId="42ECFF1F" w:rsidR="00802384" w:rsidRPr="00547D54" w:rsidRDefault="00802384" w:rsidP="00802384">
      <w:pPr>
        <w:rPr>
          <w:rFonts w:cstheme="minorHAnsi"/>
        </w:rPr>
      </w:pPr>
      <w:r w:rsidRPr="00547D54">
        <w:rPr>
          <w:rFonts w:cstheme="minorHAnsi"/>
          <w:b/>
          <w:bCs/>
        </w:rPr>
        <w:t>KB: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Hi, my name's Kat Branch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 xml:space="preserve">and I'm </w:t>
      </w:r>
      <w:r w:rsidR="00547D54" w:rsidRPr="00547D54">
        <w:rPr>
          <w:rFonts w:cstheme="minorHAnsi"/>
        </w:rPr>
        <w:t>H</w:t>
      </w:r>
      <w:r w:rsidRPr="00547D54">
        <w:rPr>
          <w:rFonts w:cstheme="minorHAnsi"/>
        </w:rPr>
        <w:t>ead of the Centre for Music at the University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of the West of England here in Bristol.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My research interests are in music and wellbeing and health.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So</w:t>
      </w:r>
      <w:r w:rsidRPr="00547D54">
        <w:rPr>
          <w:rFonts w:cstheme="minorHAnsi"/>
        </w:rPr>
        <w:t>,</w:t>
      </w:r>
      <w:r w:rsidRPr="00547D54">
        <w:rPr>
          <w:rFonts w:cstheme="minorHAnsi"/>
        </w:rPr>
        <w:t xml:space="preserve"> we are going to be talking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to you at the Bereavement Conference about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how singing can help with the process of bereavement.</w:t>
      </w:r>
    </w:p>
    <w:p w14:paraId="008060AB" w14:textId="77777777" w:rsidR="00802384" w:rsidRPr="00547D54" w:rsidRDefault="00802384" w:rsidP="00802384">
      <w:pPr>
        <w:rPr>
          <w:rFonts w:cstheme="minorHAnsi"/>
        </w:rPr>
      </w:pPr>
    </w:p>
    <w:p w14:paraId="6D046D5D" w14:textId="7F2ACC90" w:rsidR="00802384" w:rsidRPr="00547D54" w:rsidRDefault="00802384" w:rsidP="00802384">
      <w:pPr>
        <w:rPr>
          <w:rFonts w:cstheme="minorHAnsi"/>
        </w:rPr>
      </w:pPr>
      <w:r w:rsidRPr="00547D54">
        <w:rPr>
          <w:rFonts w:cstheme="minorHAnsi"/>
          <w:b/>
          <w:bCs/>
        </w:rPr>
        <w:t>SS: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I'm a singer, I've been singing since I was 10 years old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and sing</w:t>
      </w:r>
      <w:r w:rsidRPr="00547D54">
        <w:rPr>
          <w:rFonts w:cstheme="minorHAnsi"/>
        </w:rPr>
        <w:t xml:space="preserve"> in</w:t>
      </w:r>
      <w:r w:rsidRPr="00547D54">
        <w:rPr>
          <w:rFonts w:cstheme="minorHAnsi"/>
        </w:rPr>
        <w:t xml:space="preserve"> lots of choirs and Kat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and I have been running a project called Sing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for Happiness here at St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George's. And we've just completed the first phase with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researching how singing can have a positive impact on your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 xml:space="preserve">mood </w:t>
      </w:r>
      <w:proofErr w:type="gramStart"/>
      <w:r w:rsidRPr="00547D54">
        <w:rPr>
          <w:rFonts w:cstheme="minorHAnsi"/>
        </w:rPr>
        <w:t>and, and</w:t>
      </w:r>
      <w:proofErr w:type="gramEnd"/>
      <w:r w:rsidRPr="00547D54">
        <w:rPr>
          <w:rFonts w:cstheme="minorHAnsi"/>
        </w:rPr>
        <w:t xml:space="preserve"> be very uplifting and inspirational.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And in the first phase of Sing for Happiness,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there were 400 singers taking part, a third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of whom had not sung as adults.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 xml:space="preserve">So </w:t>
      </w:r>
      <w:proofErr w:type="gramStart"/>
      <w:r w:rsidRPr="00547D54">
        <w:rPr>
          <w:rFonts w:cstheme="minorHAnsi"/>
        </w:rPr>
        <w:t>really interesting</w:t>
      </w:r>
      <w:proofErr w:type="gramEnd"/>
      <w:r w:rsidRPr="00547D54">
        <w:rPr>
          <w:rFonts w:cstheme="minorHAnsi"/>
        </w:rPr>
        <w:t xml:space="preserve"> study group.</w:t>
      </w:r>
    </w:p>
    <w:p w14:paraId="5DE46AB7" w14:textId="77777777" w:rsidR="00802384" w:rsidRPr="00547D54" w:rsidRDefault="00802384" w:rsidP="00802384">
      <w:pPr>
        <w:rPr>
          <w:rFonts w:cstheme="minorHAnsi"/>
        </w:rPr>
      </w:pPr>
    </w:p>
    <w:p w14:paraId="0326F8CC" w14:textId="08CBF46E" w:rsidR="003051A2" w:rsidRPr="00547D54" w:rsidRDefault="00802384" w:rsidP="00802384">
      <w:pPr>
        <w:rPr>
          <w:rFonts w:cstheme="minorHAnsi"/>
        </w:rPr>
      </w:pPr>
      <w:r w:rsidRPr="00547D54">
        <w:rPr>
          <w:rFonts w:cstheme="minorHAnsi"/>
          <w:b/>
          <w:bCs/>
        </w:rPr>
        <w:t>KB: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So, during our presentation at the conference,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you'll have the opportunity to understand more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of the research that exists already in the literature about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how singing in groups can help people cope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with the process of bereavement.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But also</w:t>
      </w:r>
      <w:r w:rsidR="00547D54" w:rsidRPr="00547D54">
        <w:rPr>
          <w:rFonts w:cstheme="minorHAnsi"/>
        </w:rPr>
        <w:t>,</w:t>
      </w:r>
      <w:r w:rsidRPr="00547D54">
        <w:rPr>
          <w:rFonts w:cstheme="minorHAnsi"/>
        </w:rPr>
        <w:t xml:space="preserve"> we'll be sharing some early information from our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study about the ways in which singing has helped people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by connecting them socially, giving them a midweek boost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 xml:space="preserve">with their mood, </w:t>
      </w:r>
      <w:proofErr w:type="gramStart"/>
      <w:r w:rsidRPr="00547D54">
        <w:rPr>
          <w:rFonts w:cstheme="minorHAnsi"/>
        </w:rPr>
        <w:t>and also</w:t>
      </w:r>
      <w:proofErr w:type="gramEnd"/>
      <w:r w:rsidRPr="00547D54">
        <w:rPr>
          <w:rFonts w:cstheme="minorHAnsi"/>
        </w:rPr>
        <w:t xml:space="preserve"> helping process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difficult emotions.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So do come to our session, we look forward</w:t>
      </w:r>
      <w:r w:rsidRPr="00547D54">
        <w:rPr>
          <w:rFonts w:cstheme="minorHAnsi"/>
        </w:rPr>
        <w:t xml:space="preserve"> </w:t>
      </w:r>
      <w:r w:rsidRPr="00547D54">
        <w:rPr>
          <w:rFonts w:cstheme="minorHAnsi"/>
        </w:rPr>
        <w:t>to seeing you there.</w:t>
      </w:r>
    </w:p>
    <w:p w14:paraId="2F4B1854" w14:textId="77777777" w:rsidR="003051A2" w:rsidRDefault="003051A2" w:rsidP="00582BEC">
      <w:pPr>
        <w:rPr>
          <w:rFonts w:cstheme="minorHAnsi"/>
        </w:rPr>
      </w:pPr>
    </w:p>
    <w:p w14:paraId="6FBED1FC" w14:textId="77777777" w:rsidR="003B7C7F" w:rsidRDefault="003B7C7F" w:rsidP="00582BEC">
      <w:pPr>
        <w:rPr>
          <w:rFonts w:cstheme="minorHAnsi"/>
        </w:rPr>
      </w:pPr>
    </w:p>
    <w:p w14:paraId="121E8254" w14:textId="77777777" w:rsidR="003B7C7F" w:rsidRDefault="003B7C7F" w:rsidP="00582BEC">
      <w:pPr>
        <w:rPr>
          <w:rFonts w:cstheme="minorHAnsi"/>
        </w:rPr>
      </w:pPr>
    </w:p>
    <w:p w14:paraId="716BA159" w14:textId="77777777" w:rsidR="003B7C7F" w:rsidRDefault="003B7C7F" w:rsidP="00582BEC">
      <w:pPr>
        <w:rPr>
          <w:rFonts w:cstheme="minorHAnsi"/>
        </w:rPr>
      </w:pPr>
    </w:p>
    <w:p w14:paraId="7EA9E261" w14:textId="77777777" w:rsidR="003B7C7F" w:rsidRDefault="003B7C7F" w:rsidP="00582BEC">
      <w:pPr>
        <w:rPr>
          <w:rFonts w:cstheme="minorHAnsi"/>
        </w:rPr>
      </w:pPr>
    </w:p>
    <w:p w14:paraId="0FCBC66B" w14:textId="77777777" w:rsidR="000773E3" w:rsidRDefault="000773E3" w:rsidP="00582BEC">
      <w:pPr>
        <w:rPr>
          <w:rFonts w:cstheme="minorHAnsi"/>
        </w:rPr>
      </w:pPr>
    </w:p>
    <w:p w14:paraId="2F5BDD2C" w14:textId="66C1DE01" w:rsidR="0048049E" w:rsidRDefault="00F34A75" w:rsidP="00582BEC">
      <w:pPr>
        <w:rPr>
          <w:rFonts w:cstheme="minorHAnsi"/>
        </w:rPr>
      </w:pPr>
      <w:r w:rsidRPr="00543CD2">
        <w:rPr>
          <w:rFonts w:cstheme="minorHAnsi"/>
        </w:rPr>
        <w:t xml:space="preserve">The film was produced in </w:t>
      </w:r>
      <w:r w:rsidR="001F3847">
        <w:rPr>
          <w:rFonts w:cstheme="minorHAnsi"/>
        </w:rPr>
        <w:t>October</w:t>
      </w:r>
      <w:r w:rsidRPr="00543CD2">
        <w:rPr>
          <w:rFonts w:cstheme="minorHAnsi"/>
        </w:rPr>
        <w:t xml:space="preserve"> </w:t>
      </w:r>
      <w:r w:rsidR="00B712BA" w:rsidRPr="00543CD2">
        <w:rPr>
          <w:rFonts w:cstheme="minorHAnsi"/>
        </w:rPr>
        <w:t>202</w:t>
      </w:r>
      <w:r w:rsidR="00B3628A">
        <w:rPr>
          <w:rFonts w:cstheme="minorHAnsi"/>
        </w:rPr>
        <w:t>4</w:t>
      </w:r>
      <w:r w:rsidR="00B712BA" w:rsidRPr="00543CD2">
        <w:rPr>
          <w:rFonts w:cstheme="minorHAnsi"/>
        </w:rPr>
        <w:t xml:space="preserve"> and</w:t>
      </w:r>
      <w:r w:rsidRPr="00543CD2">
        <w:rPr>
          <w:rFonts w:cstheme="minorHAnsi"/>
        </w:rPr>
        <w:t xml:space="preserve"> can be found at</w:t>
      </w:r>
      <w:r w:rsidR="002C5D1C">
        <w:rPr>
          <w:rFonts w:cstheme="minorHAnsi"/>
        </w:rPr>
        <w:t xml:space="preserve"> </w:t>
      </w:r>
      <w:hyperlink r:id="rId9" w:history="1">
        <w:r w:rsidR="00EE4BFB" w:rsidRPr="000D0B72">
          <w:rPr>
            <w:rStyle w:val="Hyperlink"/>
            <w:rFonts w:cstheme="minorHAnsi"/>
          </w:rPr>
          <w:t>https://www.sad.scot.nhs.uk/conference/</w:t>
        </w:r>
      </w:hyperlink>
      <w:r w:rsidR="00EE4BFB">
        <w:rPr>
          <w:rFonts w:cstheme="minorHAnsi"/>
        </w:rPr>
        <w:t xml:space="preserve"> </w:t>
      </w:r>
      <w:r w:rsidRPr="00543CD2">
        <w:rPr>
          <w:rFonts w:cstheme="minorHAnsi"/>
        </w:rPr>
        <w:t>or</w:t>
      </w:r>
      <w:r w:rsidR="001F3847">
        <w:rPr>
          <w:rFonts w:cstheme="minorHAnsi"/>
        </w:rPr>
        <w:t xml:space="preserve"> </w:t>
      </w:r>
      <w:hyperlink r:id="rId10" w:history="1">
        <w:r w:rsidR="00992B84" w:rsidRPr="00833F02">
          <w:rPr>
            <w:rStyle w:val="Hyperlink"/>
            <w:rFonts w:cstheme="minorHAnsi"/>
          </w:rPr>
          <w:t>https://vime</w:t>
        </w:r>
        <w:r w:rsidR="00992B84" w:rsidRPr="00833F02">
          <w:rPr>
            <w:rStyle w:val="Hyperlink"/>
            <w:rFonts w:cstheme="minorHAnsi"/>
          </w:rPr>
          <w:t>o</w:t>
        </w:r>
        <w:r w:rsidR="00992B84" w:rsidRPr="00833F02">
          <w:rPr>
            <w:rStyle w:val="Hyperlink"/>
            <w:rFonts w:cstheme="minorHAnsi"/>
          </w:rPr>
          <w:t>.com/1022430064</w:t>
        </w:r>
      </w:hyperlink>
      <w:r w:rsidR="00992B84">
        <w:rPr>
          <w:rFonts w:cstheme="minorHAnsi"/>
        </w:rPr>
        <w:t xml:space="preserve"> </w:t>
      </w:r>
    </w:p>
    <w:p w14:paraId="07EAE9EC" w14:textId="77777777" w:rsidR="00EE4BFB" w:rsidRPr="00543CD2" w:rsidRDefault="00EE4BFB" w:rsidP="00582BEC">
      <w:pPr>
        <w:rPr>
          <w:rFonts w:cstheme="minorHAnsi"/>
        </w:rPr>
      </w:pPr>
    </w:p>
    <w:p w14:paraId="3DA9F864" w14:textId="5DA58DC1" w:rsidR="00C75A33" w:rsidRPr="00543CD2" w:rsidRDefault="00C75A33" w:rsidP="00F34A75">
      <w:pPr>
        <w:rPr>
          <w:rFonts w:cstheme="minorHAnsi"/>
        </w:rPr>
      </w:pPr>
    </w:p>
    <w:p w14:paraId="03CFC735" w14:textId="112E8505" w:rsidR="00F34A75" w:rsidRPr="00543CD2" w:rsidRDefault="00F34A75" w:rsidP="00F34A75">
      <w:pPr>
        <w:rPr>
          <w:rFonts w:cstheme="minorHAnsi"/>
        </w:rPr>
      </w:pPr>
      <w:r w:rsidRPr="00543CD2">
        <w:rPr>
          <w:rFonts w:cstheme="minorHAnsi"/>
        </w:rPr>
        <w:t xml:space="preserve">For more information visit </w:t>
      </w:r>
      <w:hyperlink r:id="rId11" w:history="1">
        <w:r w:rsidR="00D509E5" w:rsidRPr="00543CD2">
          <w:rPr>
            <w:rStyle w:val="Hyperlink"/>
            <w:rFonts w:cstheme="minorHAnsi"/>
          </w:rPr>
          <w:t>www.sad.scot.nhs.uk</w:t>
        </w:r>
      </w:hyperlink>
      <w:r w:rsidR="00BB00E1" w:rsidRPr="00543CD2">
        <w:rPr>
          <w:rFonts w:cstheme="minorHAnsi"/>
        </w:rPr>
        <w:t xml:space="preserve"> </w:t>
      </w:r>
      <w:r w:rsidRPr="00543CD2">
        <w:rPr>
          <w:rFonts w:cstheme="minorHAnsi"/>
        </w:rPr>
        <w:t xml:space="preserve">or contact </w:t>
      </w:r>
      <w:hyperlink r:id="rId12" w:history="1">
        <w:r w:rsidR="000922E3" w:rsidRPr="00543CD2">
          <w:rPr>
            <w:rStyle w:val="Hyperlink"/>
            <w:rFonts w:cstheme="minorHAnsi"/>
          </w:rPr>
          <w:t>supportarounddeath@nes.scot.nhs.uk</w:t>
        </w:r>
      </w:hyperlink>
    </w:p>
    <w:p w14:paraId="0B4B3CD0" w14:textId="77777777" w:rsidR="000922E3" w:rsidRPr="00543CD2" w:rsidRDefault="000922E3" w:rsidP="00F34A75">
      <w:pPr>
        <w:rPr>
          <w:rFonts w:cstheme="minorHAnsi"/>
        </w:rPr>
      </w:pPr>
    </w:p>
    <w:p w14:paraId="0FD58FC2" w14:textId="6A9E36B9" w:rsidR="001938EE" w:rsidRPr="00543CD2" w:rsidRDefault="000922E3" w:rsidP="00DF5A86">
      <w:pPr>
        <w:rPr>
          <w:rFonts w:cstheme="minorHAnsi"/>
        </w:rPr>
      </w:pPr>
      <w:r w:rsidRPr="00543CD2">
        <w:rPr>
          <w:rFonts w:cstheme="minorHAnsi"/>
        </w:rPr>
        <w:t>© NHS Education for Scotland 202</w:t>
      </w:r>
      <w:r w:rsidR="00383F3C">
        <w:rPr>
          <w:rFonts w:cstheme="minorHAnsi"/>
        </w:rPr>
        <w:t>4</w:t>
      </w:r>
      <w:r w:rsidRPr="00543CD2">
        <w:rPr>
          <w:rFonts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D509E5" w:rsidRPr="00543CD2">
        <w:rPr>
          <w:rFonts w:cstheme="minorHAnsi"/>
        </w:rPr>
        <w:t>.</w:t>
      </w:r>
    </w:p>
    <w:sectPr w:rsidR="001938EE" w:rsidRPr="00543CD2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363F"/>
    <w:rsid w:val="00024733"/>
    <w:rsid w:val="0003793C"/>
    <w:rsid w:val="000401E9"/>
    <w:rsid w:val="00042BA7"/>
    <w:rsid w:val="00043E99"/>
    <w:rsid w:val="00044BB9"/>
    <w:rsid w:val="00047D96"/>
    <w:rsid w:val="000530DD"/>
    <w:rsid w:val="000543C1"/>
    <w:rsid w:val="00056A3D"/>
    <w:rsid w:val="00064431"/>
    <w:rsid w:val="00066B19"/>
    <w:rsid w:val="000773E3"/>
    <w:rsid w:val="00082D33"/>
    <w:rsid w:val="00085F04"/>
    <w:rsid w:val="000922E3"/>
    <w:rsid w:val="00097AC4"/>
    <w:rsid w:val="000A0395"/>
    <w:rsid w:val="000B000F"/>
    <w:rsid w:val="000B70C1"/>
    <w:rsid w:val="000D1B99"/>
    <w:rsid w:val="000D502B"/>
    <w:rsid w:val="000D5868"/>
    <w:rsid w:val="000E0EF6"/>
    <w:rsid w:val="000E1861"/>
    <w:rsid w:val="000E4C2C"/>
    <w:rsid w:val="000E4EB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3048"/>
    <w:rsid w:val="00123DBB"/>
    <w:rsid w:val="00124A4E"/>
    <w:rsid w:val="00132858"/>
    <w:rsid w:val="00135218"/>
    <w:rsid w:val="0014196D"/>
    <w:rsid w:val="00155AE0"/>
    <w:rsid w:val="001578B3"/>
    <w:rsid w:val="00160010"/>
    <w:rsid w:val="00161472"/>
    <w:rsid w:val="00167045"/>
    <w:rsid w:val="001700AA"/>
    <w:rsid w:val="00170750"/>
    <w:rsid w:val="00171166"/>
    <w:rsid w:val="00171B0C"/>
    <w:rsid w:val="00172429"/>
    <w:rsid w:val="00180843"/>
    <w:rsid w:val="00180BF4"/>
    <w:rsid w:val="001816DB"/>
    <w:rsid w:val="00181A39"/>
    <w:rsid w:val="00187ECD"/>
    <w:rsid w:val="001938EE"/>
    <w:rsid w:val="001955AE"/>
    <w:rsid w:val="001A3829"/>
    <w:rsid w:val="001A73AA"/>
    <w:rsid w:val="001B03B8"/>
    <w:rsid w:val="001B0D6A"/>
    <w:rsid w:val="001B5BBA"/>
    <w:rsid w:val="001C62AF"/>
    <w:rsid w:val="001D7158"/>
    <w:rsid w:val="001D755F"/>
    <w:rsid w:val="001E1DA6"/>
    <w:rsid w:val="001E3630"/>
    <w:rsid w:val="001E48D6"/>
    <w:rsid w:val="001E5C40"/>
    <w:rsid w:val="001F3562"/>
    <w:rsid w:val="001F3847"/>
    <w:rsid w:val="001F49CD"/>
    <w:rsid w:val="002004A3"/>
    <w:rsid w:val="00202DE3"/>
    <w:rsid w:val="0020443D"/>
    <w:rsid w:val="00207F17"/>
    <w:rsid w:val="00211ED9"/>
    <w:rsid w:val="00214B07"/>
    <w:rsid w:val="002166A5"/>
    <w:rsid w:val="002273A1"/>
    <w:rsid w:val="0023029E"/>
    <w:rsid w:val="00237015"/>
    <w:rsid w:val="00244487"/>
    <w:rsid w:val="00251F78"/>
    <w:rsid w:val="00255573"/>
    <w:rsid w:val="00255F1A"/>
    <w:rsid w:val="002658B5"/>
    <w:rsid w:val="002711F7"/>
    <w:rsid w:val="00273E9E"/>
    <w:rsid w:val="002835A6"/>
    <w:rsid w:val="00283927"/>
    <w:rsid w:val="002920E8"/>
    <w:rsid w:val="002959AA"/>
    <w:rsid w:val="002A4467"/>
    <w:rsid w:val="002B281C"/>
    <w:rsid w:val="002B4175"/>
    <w:rsid w:val="002C5D1C"/>
    <w:rsid w:val="002D4A05"/>
    <w:rsid w:val="002D4DA8"/>
    <w:rsid w:val="002D6C82"/>
    <w:rsid w:val="002D7ACF"/>
    <w:rsid w:val="002E18BE"/>
    <w:rsid w:val="002E5B68"/>
    <w:rsid w:val="002E7535"/>
    <w:rsid w:val="002F5A56"/>
    <w:rsid w:val="002F6680"/>
    <w:rsid w:val="00301F4F"/>
    <w:rsid w:val="00302CE7"/>
    <w:rsid w:val="00303A1E"/>
    <w:rsid w:val="003051A2"/>
    <w:rsid w:val="003072A0"/>
    <w:rsid w:val="00312BFA"/>
    <w:rsid w:val="00313C29"/>
    <w:rsid w:val="00320AB7"/>
    <w:rsid w:val="003211D8"/>
    <w:rsid w:val="00331A12"/>
    <w:rsid w:val="00331B2A"/>
    <w:rsid w:val="00332B20"/>
    <w:rsid w:val="00350815"/>
    <w:rsid w:val="003611F5"/>
    <w:rsid w:val="00364EBC"/>
    <w:rsid w:val="00370724"/>
    <w:rsid w:val="00375505"/>
    <w:rsid w:val="00376914"/>
    <w:rsid w:val="00376B6C"/>
    <w:rsid w:val="00376DFC"/>
    <w:rsid w:val="00383F3C"/>
    <w:rsid w:val="003840D9"/>
    <w:rsid w:val="00386825"/>
    <w:rsid w:val="003903CB"/>
    <w:rsid w:val="003969D2"/>
    <w:rsid w:val="00396E8D"/>
    <w:rsid w:val="003A6C26"/>
    <w:rsid w:val="003B006F"/>
    <w:rsid w:val="003B0C8D"/>
    <w:rsid w:val="003B0E81"/>
    <w:rsid w:val="003B1473"/>
    <w:rsid w:val="003B7C7F"/>
    <w:rsid w:val="003C732F"/>
    <w:rsid w:val="003D0FE5"/>
    <w:rsid w:val="003D1749"/>
    <w:rsid w:val="003E322A"/>
    <w:rsid w:val="003E495B"/>
    <w:rsid w:val="003E5025"/>
    <w:rsid w:val="003E5D90"/>
    <w:rsid w:val="003F274E"/>
    <w:rsid w:val="003F36E7"/>
    <w:rsid w:val="003F4A78"/>
    <w:rsid w:val="003F4FBF"/>
    <w:rsid w:val="003F5AB2"/>
    <w:rsid w:val="003F6D5C"/>
    <w:rsid w:val="003F75D5"/>
    <w:rsid w:val="0040243E"/>
    <w:rsid w:val="00404B6C"/>
    <w:rsid w:val="00411538"/>
    <w:rsid w:val="00414D02"/>
    <w:rsid w:val="00415FD8"/>
    <w:rsid w:val="00421F31"/>
    <w:rsid w:val="00423D78"/>
    <w:rsid w:val="00424204"/>
    <w:rsid w:val="00426934"/>
    <w:rsid w:val="004320D8"/>
    <w:rsid w:val="004356F1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049E"/>
    <w:rsid w:val="00487FFD"/>
    <w:rsid w:val="004A6D14"/>
    <w:rsid w:val="004B5050"/>
    <w:rsid w:val="004B557A"/>
    <w:rsid w:val="004B6298"/>
    <w:rsid w:val="004C2E06"/>
    <w:rsid w:val="004C4503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4BFC"/>
    <w:rsid w:val="00527955"/>
    <w:rsid w:val="005334B3"/>
    <w:rsid w:val="005361B7"/>
    <w:rsid w:val="005411A7"/>
    <w:rsid w:val="00543CD2"/>
    <w:rsid w:val="00544996"/>
    <w:rsid w:val="00544A6D"/>
    <w:rsid w:val="00547352"/>
    <w:rsid w:val="00547D54"/>
    <w:rsid w:val="00550302"/>
    <w:rsid w:val="00551F1B"/>
    <w:rsid w:val="005626DD"/>
    <w:rsid w:val="00582BEC"/>
    <w:rsid w:val="005836D2"/>
    <w:rsid w:val="00583DBC"/>
    <w:rsid w:val="005943E7"/>
    <w:rsid w:val="00595DCE"/>
    <w:rsid w:val="005A34B1"/>
    <w:rsid w:val="005A446D"/>
    <w:rsid w:val="005A5EB1"/>
    <w:rsid w:val="005B23FB"/>
    <w:rsid w:val="005C101D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144F4"/>
    <w:rsid w:val="00615406"/>
    <w:rsid w:val="0061653B"/>
    <w:rsid w:val="00616799"/>
    <w:rsid w:val="00621729"/>
    <w:rsid w:val="00632D4E"/>
    <w:rsid w:val="006379C0"/>
    <w:rsid w:val="00637FA9"/>
    <w:rsid w:val="00655193"/>
    <w:rsid w:val="00664136"/>
    <w:rsid w:val="0066477E"/>
    <w:rsid w:val="00665CE2"/>
    <w:rsid w:val="006669C2"/>
    <w:rsid w:val="00673525"/>
    <w:rsid w:val="0067522E"/>
    <w:rsid w:val="006938A2"/>
    <w:rsid w:val="00694310"/>
    <w:rsid w:val="006A5422"/>
    <w:rsid w:val="006A573A"/>
    <w:rsid w:val="006A5D75"/>
    <w:rsid w:val="006B204D"/>
    <w:rsid w:val="006B28D2"/>
    <w:rsid w:val="006B477A"/>
    <w:rsid w:val="006B5E1E"/>
    <w:rsid w:val="006B63A5"/>
    <w:rsid w:val="006B6C57"/>
    <w:rsid w:val="006C0CD9"/>
    <w:rsid w:val="006C5C59"/>
    <w:rsid w:val="006C6FD1"/>
    <w:rsid w:val="006D1B86"/>
    <w:rsid w:val="006D1DA2"/>
    <w:rsid w:val="006D32A2"/>
    <w:rsid w:val="006D3FE5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9CA"/>
    <w:rsid w:val="007425B0"/>
    <w:rsid w:val="00743AF8"/>
    <w:rsid w:val="00752F20"/>
    <w:rsid w:val="00755FA2"/>
    <w:rsid w:val="00760CF7"/>
    <w:rsid w:val="007674EA"/>
    <w:rsid w:val="00773C00"/>
    <w:rsid w:val="00774B5B"/>
    <w:rsid w:val="00785747"/>
    <w:rsid w:val="007871FE"/>
    <w:rsid w:val="00791031"/>
    <w:rsid w:val="00791E88"/>
    <w:rsid w:val="00792596"/>
    <w:rsid w:val="0079393F"/>
    <w:rsid w:val="00794048"/>
    <w:rsid w:val="007A0BF9"/>
    <w:rsid w:val="007B3F9F"/>
    <w:rsid w:val="007C384E"/>
    <w:rsid w:val="007C51FB"/>
    <w:rsid w:val="007C711A"/>
    <w:rsid w:val="007C7CB2"/>
    <w:rsid w:val="007D1B19"/>
    <w:rsid w:val="007D54A8"/>
    <w:rsid w:val="007D6217"/>
    <w:rsid w:val="007E1FD4"/>
    <w:rsid w:val="007E4924"/>
    <w:rsid w:val="007E72C3"/>
    <w:rsid w:val="007F1F8A"/>
    <w:rsid w:val="008005DE"/>
    <w:rsid w:val="00802384"/>
    <w:rsid w:val="0080500B"/>
    <w:rsid w:val="0080655F"/>
    <w:rsid w:val="008161FA"/>
    <w:rsid w:val="008270F7"/>
    <w:rsid w:val="0083257E"/>
    <w:rsid w:val="00835B89"/>
    <w:rsid w:val="008465FC"/>
    <w:rsid w:val="00850C1D"/>
    <w:rsid w:val="00855A74"/>
    <w:rsid w:val="008653F8"/>
    <w:rsid w:val="00871B1B"/>
    <w:rsid w:val="00871D1C"/>
    <w:rsid w:val="008775E4"/>
    <w:rsid w:val="00877B2E"/>
    <w:rsid w:val="00892714"/>
    <w:rsid w:val="00896760"/>
    <w:rsid w:val="0089740A"/>
    <w:rsid w:val="008A1C33"/>
    <w:rsid w:val="008A4CEF"/>
    <w:rsid w:val="008A682C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2879"/>
    <w:rsid w:val="008E28AF"/>
    <w:rsid w:val="008E488C"/>
    <w:rsid w:val="008F5363"/>
    <w:rsid w:val="009016CA"/>
    <w:rsid w:val="00906D12"/>
    <w:rsid w:val="009154A4"/>
    <w:rsid w:val="00915651"/>
    <w:rsid w:val="009240C2"/>
    <w:rsid w:val="00926CDB"/>
    <w:rsid w:val="00930874"/>
    <w:rsid w:val="00930E5A"/>
    <w:rsid w:val="00933AB6"/>
    <w:rsid w:val="009350A8"/>
    <w:rsid w:val="00935706"/>
    <w:rsid w:val="00936861"/>
    <w:rsid w:val="009412CF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2B84"/>
    <w:rsid w:val="00994766"/>
    <w:rsid w:val="009968B9"/>
    <w:rsid w:val="009A1EB9"/>
    <w:rsid w:val="009A209E"/>
    <w:rsid w:val="009A75A2"/>
    <w:rsid w:val="009B00A1"/>
    <w:rsid w:val="009B4FFE"/>
    <w:rsid w:val="009B5E97"/>
    <w:rsid w:val="009B60FB"/>
    <w:rsid w:val="009D506C"/>
    <w:rsid w:val="009E017B"/>
    <w:rsid w:val="009E0575"/>
    <w:rsid w:val="009E0DC8"/>
    <w:rsid w:val="009E2370"/>
    <w:rsid w:val="009E2FE0"/>
    <w:rsid w:val="009E395F"/>
    <w:rsid w:val="009E45C7"/>
    <w:rsid w:val="009E7C5F"/>
    <w:rsid w:val="00A001EC"/>
    <w:rsid w:val="00A062BE"/>
    <w:rsid w:val="00A108A9"/>
    <w:rsid w:val="00A245DE"/>
    <w:rsid w:val="00A37491"/>
    <w:rsid w:val="00A379A5"/>
    <w:rsid w:val="00A412FB"/>
    <w:rsid w:val="00A4299E"/>
    <w:rsid w:val="00A42DF4"/>
    <w:rsid w:val="00A44A7A"/>
    <w:rsid w:val="00A470B7"/>
    <w:rsid w:val="00A506F7"/>
    <w:rsid w:val="00A51925"/>
    <w:rsid w:val="00A558D0"/>
    <w:rsid w:val="00A60522"/>
    <w:rsid w:val="00A623BE"/>
    <w:rsid w:val="00A647FE"/>
    <w:rsid w:val="00A650F9"/>
    <w:rsid w:val="00A67520"/>
    <w:rsid w:val="00A747F6"/>
    <w:rsid w:val="00A863A8"/>
    <w:rsid w:val="00A90B04"/>
    <w:rsid w:val="00A940AD"/>
    <w:rsid w:val="00AA3D48"/>
    <w:rsid w:val="00AA7726"/>
    <w:rsid w:val="00AA7A78"/>
    <w:rsid w:val="00AB3A54"/>
    <w:rsid w:val="00AB7074"/>
    <w:rsid w:val="00AC3E58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AF7EA6"/>
    <w:rsid w:val="00B053F4"/>
    <w:rsid w:val="00B07816"/>
    <w:rsid w:val="00B17B02"/>
    <w:rsid w:val="00B30CFD"/>
    <w:rsid w:val="00B3473A"/>
    <w:rsid w:val="00B353FF"/>
    <w:rsid w:val="00B3628A"/>
    <w:rsid w:val="00B463DD"/>
    <w:rsid w:val="00B55B9E"/>
    <w:rsid w:val="00B55E90"/>
    <w:rsid w:val="00B61A41"/>
    <w:rsid w:val="00B64242"/>
    <w:rsid w:val="00B65CC0"/>
    <w:rsid w:val="00B6620E"/>
    <w:rsid w:val="00B712BA"/>
    <w:rsid w:val="00B737F8"/>
    <w:rsid w:val="00B7444F"/>
    <w:rsid w:val="00B75700"/>
    <w:rsid w:val="00B81432"/>
    <w:rsid w:val="00B83484"/>
    <w:rsid w:val="00B86B77"/>
    <w:rsid w:val="00B944D2"/>
    <w:rsid w:val="00B959F7"/>
    <w:rsid w:val="00B97EB2"/>
    <w:rsid w:val="00BA2D5F"/>
    <w:rsid w:val="00BA4807"/>
    <w:rsid w:val="00BB00E1"/>
    <w:rsid w:val="00BB1A9B"/>
    <w:rsid w:val="00BB2142"/>
    <w:rsid w:val="00BB27B7"/>
    <w:rsid w:val="00BC1821"/>
    <w:rsid w:val="00BC2EA9"/>
    <w:rsid w:val="00BC3B12"/>
    <w:rsid w:val="00BC4B67"/>
    <w:rsid w:val="00BD1792"/>
    <w:rsid w:val="00BD290F"/>
    <w:rsid w:val="00BD4D3D"/>
    <w:rsid w:val="00BD5D27"/>
    <w:rsid w:val="00BD6397"/>
    <w:rsid w:val="00BE65CF"/>
    <w:rsid w:val="00BF1EBD"/>
    <w:rsid w:val="00BF221F"/>
    <w:rsid w:val="00C0273A"/>
    <w:rsid w:val="00C06D3C"/>
    <w:rsid w:val="00C1228D"/>
    <w:rsid w:val="00C12502"/>
    <w:rsid w:val="00C15A54"/>
    <w:rsid w:val="00C207C4"/>
    <w:rsid w:val="00C2255E"/>
    <w:rsid w:val="00C2308B"/>
    <w:rsid w:val="00C25837"/>
    <w:rsid w:val="00C260B2"/>
    <w:rsid w:val="00C33913"/>
    <w:rsid w:val="00C37D91"/>
    <w:rsid w:val="00C409D3"/>
    <w:rsid w:val="00C449CC"/>
    <w:rsid w:val="00C45591"/>
    <w:rsid w:val="00C5143F"/>
    <w:rsid w:val="00C54AEB"/>
    <w:rsid w:val="00C62C9A"/>
    <w:rsid w:val="00C71933"/>
    <w:rsid w:val="00C75A33"/>
    <w:rsid w:val="00C83214"/>
    <w:rsid w:val="00C949C4"/>
    <w:rsid w:val="00CA1469"/>
    <w:rsid w:val="00CA3A6B"/>
    <w:rsid w:val="00CB3509"/>
    <w:rsid w:val="00CB5F9D"/>
    <w:rsid w:val="00CC2193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D02E09"/>
    <w:rsid w:val="00D03D1B"/>
    <w:rsid w:val="00D03DA2"/>
    <w:rsid w:val="00D04D5E"/>
    <w:rsid w:val="00D06155"/>
    <w:rsid w:val="00D070EE"/>
    <w:rsid w:val="00D109AA"/>
    <w:rsid w:val="00D10AA7"/>
    <w:rsid w:val="00D10B17"/>
    <w:rsid w:val="00D112EC"/>
    <w:rsid w:val="00D12F65"/>
    <w:rsid w:val="00D21AF0"/>
    <w:rsid w:val="00D2239F"/>
    <w:rsid w:val="00D2546B"/>
    <w:rsid w:val="00D33A06"/>
    <w:rsid w:val="00D347D7"/>
    <w:rsid w:val="00D349C9"/>
    <w:rsid w:val="00D357E9"/>
    <w:rsid w:val="00D4530F"/>
    <w:rsid w:val="00D47237"/>
    <w:rsid w:val="00D47DD0"/>
    <w:rsid w:val="00D50068"/>
    <w:rsid w:val="00D509E5"/>
    <w:rsid w:val="00D529DB"/>
    <w:rsid w:val="00D60F88"/>
    <w:rsid w:val="00D63EB0"/>
    <w:rsid w:val="00D66BCB"/>
    <w:rsid w:val="00D66F44"/>
    <w:rsid w:val="00D70E09"/>
    <w:rsid w:val="00D80844"/>
    <w:rsid w:val="00D86206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40BE"/>
    <w:rsid w:val="00DE4405"/>
    <w:rsid w:val="00DE73FE"/>
    <w:rsid w:val="00DF5A86"/>
    <w:rsid w:val="00E16C82"/>
    <w:rsid w:val="00E202CD"/>
    <w:rsid w:val="00E2659D"/>
    <w:rsid w:val="00E314F4"/>
    <w:rsid w:val="00E319DB"/>
    <w:rsid w:val="00E40A61"/>
    <w:rsid w:val="00E502D6"/>
    <w:rsid w:val="00E52077"/>
    <w:rsid w:val="00E55524"/>
    <w:rsid w:val="00E6755E"/>
    <w:rsid w:val="00E70C65"/>
    <w:rsid w:val="00E85E03"/>
    <w:rsid w:val="00E95B6A"/>
    <w:rsid w:val="00E95F60"/>
    <w:rsid w:val="00E9647C"/>
    <w:rsid w:val="00E96EB0"/>
    <w:rsid w:val="00EA1BF5"/>
    <w:rsid w:val="00EA3D13"/>
    <w:rsid w:val="00EB096E"/>
    <w:rsid w:val="00EB6D2E"/>
    <w:rsid w:val="00EB6D3E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EE4BFB"/>
    <w:rsid w:val="00F016B6"/>
    <w:rsid w:val="00F05486"/>
    <w:rsid w:val="00F05B85"/>
    <w:rsid w:val="00F108B6"/>
    <w:rsid w:val="00F12B6D"/>
    <w:rsid w:val="00F15B07"/>
    <w:rsid w:val="00F169A0"/>
    <w:rsid w:val="00F23897"/>
    <w:rsid w:val="00F31452"/>
    <w:rsid w:val="00F3354E"/>
    <w:rsid w:val="00F33FE4"/>
    <w:rsid w:val="00F34A75"/>
    <w:rsid w:val="00F35002"/>
    <w:rsid w:val="00F40C2C"/>
    <w:rsid w:val="00F518F7"/>
    <w:rsid w:val="00F57F1D"/>
    <w:rsid w:val="00F600BA"/>
    <w:rsid w:val="00F66F7B"/>
    <w:rsid w:val="00F714DD"/>
    <w:rsid w:val="00F8579F"/>
    <w:rsid w:val="00F857E9"/>
    <w:rsid w:val="00F90726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F0A8F"/>
    <w:rsid w:val="336FA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arounddeath@nes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meo.com/102243006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d.scot.nhs.uk/conferen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A324B-7FEF-41E3-B9A1-D0546E6FE93B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customXml/itemProps3.xml><?xml version="1.0" encoding="utf-8"?>
<ds:datastoreItem xmlns:ds="http://schemas.openxmlformats.org/officeDocument/2006/customXml" ds:itemID="{F83E0731-9560-48B5-89DA-7C6592CB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3</cp:revision>
  <cp:lastPrinted>2022-10-06T10:10:00Z</cp:lastPrinted>
  <dcterms:created xsi:type="dcterms:W3CDTF">2024-10-23T09:59:00Z</dcterms:created>
  <dcterms:modified xsi:type="dcterms:W3CDTF">2024-10-23T09:59:00Z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